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8" w:rsidRDefault="002504E2">
      <w:pPr>
        <w:rPr>
          <w:rFonts w:ascii="inherit" w:hAnsi="inherit"/>
          <w:sz w:val="35"/>
          <w:szCs w:val="35"/>
          <w:shd w:val="clear" w:color="auto" w:fill="F2F5F7"/>
        </w:rPr>
      </w:pPr>
      <w:r>
        <w:rPr>
          <w:rFonts w:ascii="inherit" w:hAnsi="inherit"/>
          <w:sz w:val="35"/>
          <w:szCs w:val="35"/>
          <w:shd w:val="clear" w:color="auto" w:fill="F2F5F7"/>
        </w:rPr>
        <w:t>"Крепость Орешек", экскурсия по крепости с посещением Ладожского променада от "РЖД тур"</w:t>
      </w:r>
    </w:p>
    <w:p w:rsidR="002504E2" w:rsidRDefault="002504E2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s://www.kidsreview.ru/sites/default/files/styles/card_600_400/public/07/24/2020_-_0110/oresh.jpg">
              <a:hlinkClick xmlns:a="http://schemas.openxmlformats.org/drawingml/2006/main" r:id="rId4" tooltip="'Фотография &quot;Крепость Орешек&quot;, экскурсия по крепости с посещением Ладожского променада от &quot;РЖД тур&quo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7/24/2020_-_0110/oresh.jpg">
                      <a:hlinkClick r:id="rId4" tooltip="'Фотография &quot;Крепость Орешек&quot;, экскурсия по крепости с посещением Ладожского променада от &quot;РЖД тур&quo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"Крепость Орешек" - семейная экскурсия по крепости с посещением Ладожского променада от "РЖД тур". В  часе езды от  Санкт-Петербурга на берегах Орехового острова в истоке реки Невы, уже почти семь столетий возвышается величественная крепость Орешек, окутанная множеством тайн и легенд.</w:t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добраться туда не так просто — крепость расположилась на острове посередине реки . До крепости участники программы отправятся сначала на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паровозе</w:t>
      </w:r>
      <w:r>
        <w:rPr>
          <w:rFonts w:ascii="Helvetica" w:hAnsi="Helvetica" w:cs="Helvetica"/>
          <w:color w:val="333333"/>
          <w:sz w:val="21"/>
          <w:szCs w:val="21"/>
        </w:rPr>
        <w:t xml:space="preserve">, затем на быстроходном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кораблике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</w:p>
    <w:p w:rsidR="002504E2" w:rsidRDefault="002504E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Продолжительность: 9 часов. Предварительная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запись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обязательна.</w:t>
      </w:r>
    </w:p>
    <w:p w:rsidR="002504E2" w:rsidRDefault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СПб, набережная канала Грибоедова, д. 24</w:t>
      </w:r>
    </w:p>
    <w:p w:rsidR="002504E2" w:rsidRDefault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3 100 руб.</w:t>
      </w:r>
    </w:p>
    <w:p w:rsidR="002504E2" w:rsidRDefault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2504E2" w:rsidRDefault="002504E2" w:rsidP="002504E2">
      <w:pPr>
        <w:ind w:left="2832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2504E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05 сентября в 9:45</w:t>
      </w:r>
    </w:p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>
      <w:pPr>
        <w:rPr>
          <w:rFonts w:ascii="inherit" w:hAnsi="inherit"/>
          <w:sz w:val="35"/>
          <w:szCs w:val="35"/>
          <w:shd w:val="clear" w:color="auto" w:fill="F2F5F7"/>
        </w:rPr>
      </w:pPr>
      <w:r>
        <w:rPr>
          <w:rFonts w:ascii="inherit" w:hAnsi="inherit"/>
          <w:sz w:val="35"/>
          <w:szCs w:val="35"/>
          <w:shd w:val="clear" w:color="auto" w:fill="F2F5F7"/>
        </w:rPr>
        <w:lastRenderedPageBreak/>
        <w:t>Теплоход "Детский", театрализованная экскурсия для всей семьи на теплоходе по Неве, Петербург</w:t>
      </w:r>
    </w:p>
    <w:p w:rsidR="002504E2" w:rsidRDefault="002504E2" w:rsidP="002504E2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https://www.kidsreview.ru/sites/default/files/styles/card_600_400/public/08/07/2020_-_0053/priklyuchenie_kota_morehoda3.jpg">
              <a:hlinkClick xmlns:a="http://schemas.openxmlformats.org/drawingml/2006/main" r:id="rId6" tooltip="'Фотография Теплоход &quot;Детский&quot;, театрализованная экскурсия для всей семьи на теплоходе по Неве, Петербург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8/07/2020_-_0053/priklyuchenie_kota_morehoda3.jpg">
                      <a:hlinkClick r:id="rId6" tooltip="'Фотография Теплоход &quot;Детский&quot;, театрализованная экскурсия для всей семьи на теплоходе по Неве, Петербург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 конца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сентября 2020</w:t>
      </w:r>
      <w:r>
        <w:rPr>
          <w:rFonts w:ascii="Helvetica" w:hAnsi="Helvetica" w:cs="Helvetica"/>
          <w:color w:val="333333"/>
          <w:sz w:val="21"/>
          <w:szCs w:val="21"/>
        </w:rPr>
        <w:t xml:space="preserve">, каждую субботу и воскресенье, теплоход "Детский" ждёт гостей на борту. Гостей ждут: театрализованная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экскурсия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для детей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от 3 лет</w:t>
      </w:r>
      <w:r>
        <w:rPr>
          <w:rFonts w:ascii="Helvetica" w:hAnsi="Helvetica" w:cs="Helvetica"/>
          <w:color w:val="333333"/>
          <w:sz w:val="21"/>
          <w:szCs w:val="21"/>
        </w:rPr>
        <w:t xml:space="preserve"> и взрослых, масса интересной информации, потрясающие виды Санкт-Петербурга.</w:t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Теплоход полностью застеклен, имеется бар, туалеты, кондиционеры. Экскурсия проводится в любую погоду. Обязательна покупка билетов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заранее</w:t>
      </w:r>
      <w:r>
        <w:rPr>
          <w:rFonts w:ascii="Helvetica" w:hAnsi="Helvetica" w:cs="Helvetica"/>
          <w:color w:val="333333"/>
          <w:sz w:val="21"/>
          <w:szCs w:val="21"/>
        </w:rPr>
        <w:t>. В связи с ограничениями количество посадочных мест уменьшено.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Продолжительность: 1 час.</w:t>
      </w:r>
    </w:p>
    <w:p w:rsidR="002504E2" w:rsidRDefault="002504E2" w:rsidP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СПб, Дворцовая набережная, д. 18 , причал № 4 (Теплоход "Детский") </w:t>
      </w:r>
    </w:p>
    <w:p w:rsidR="002504E2" w:rsidRDefault="002504E2" w:rsidP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700 руб. (все билеты), дети до 3 лет – бесплатно</w:t>
      </w:r>
    </w:p>
    <w:p w:rsidR="002504E2" w:rsidRDefault="002504E2" w:rsidP="002504E2">
      <w:pPr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</w:pPr>
    </w:p>
    <w:p w:rsidR="002504E2" w:rsidRDefault="002504E2" w:rsidP="002504E2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2504E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05 сентября в 12:30</w:t>
      </w:r>
    </w:p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>
      <w:pPr>
        <w:rPr>
          <w:rFonts w:ascii="inherit" w:hAnsi="inherit"/>
          <w:sz w:val="35"/>
          <w:szCs w:val="35"/>
          <w:shd w:val="clear" w:color="auto" w:fill="F2F5F7"/>
        </w:rPr>
      </w:pPr>
      <w:r>
        <w:rPr>
          <w:rFonts w:ascii="inherit" w:hAnsi="inherit"/>
          <w:sz w:val="35"/>
          <w:szCs w:val="35"/>
          <w:shd w:val="clear" w:color="auto" w:fill="F2F5F7"/>
        </w:rPr>
        <w:lastRenderedPageBreak/>
        <w:t xml:space="preserve">"Вселенная Воды", музей воды, </w:t>
      </w:r>
      <w:proofErr w:type="spellStart"/>
      <w:r>
        <w:rPr>
          <w:rFonts w:ascii="inherit" w:hAnsi="inherit"/>
          <w:sz w:val="35"/>
          <w:szCs w:val="35"/>
          <w:shd w:val="clear" w:color="auto" w:fill="F2F5F7"/>
        </w:rPr>
        <w:t>музейно-мультимедийный</w:t>
      </w:r>
      <w:proofErr w:type="spellEnd"/>
      <w:r>
        <w:rPr>
          <w:rFonts w:ascii="inherit" w:hAnsi="inherit"/>
          <w:sz w:val="35"/>
          <w:szCs w:val="35"/>
          <w:shd w:val="clear" w:color="auto" w:fill="F2F5F7"/>
        </w:rPr>
        <w:t xml:space="preserve"> комплекс на </w:t>
      </w:r>
      <w:proofErr w:type="spellStart"/>
      <w:r>
        <w:rPr>
          <w:rFonts w:ascii="inherit" w:hAnsi="inherit"/>
          <w:sz w:val="35"/>
          <w:szCs w:val="35"/>
          <w:shd w:val="clear" w:color="auto" w:fill="F2F5F7"/>
        </w:rPr>
        <w:t>Шпалерно</w:t>
      </w:r>
      <w:proofErr w:type="spellEnd"/>
      <w:r>
        <w:rPr>
          <w:rFonts w:ascii="inherit" w:hAnsi="inherit"/>
          <w:sz w:val="35"/>
          <w:szCs w:val="35"/>
          <w:shd w:val="clear" w:color="auto" w:fill="F2F5F7"/>
        </w:rPr>
        <w:t>, СПб</w:t>
      </w:r>
    </w:p>
    <w:p w:rsidR="002504E2" w:rsidRDefault="002504E2" w:rsidP="002504E2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3" name="Рисунок 3" descr="&quot;Вселенная Воды&quot;, музей воды, музейно-мультимедийный комплекс на Шпалерно, СПб">
              <a:hlinkClick xmlns:a="http://schemas.openxmlformats.org/drawingml/2006/main" r:id="rId8" tooltip="'Фотография &quot;Вселенная Воды&quot;, музей воды, музейно-мультимедийный комплекс на Шпалерно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Вселенная Воды&quot;, музей воды, музейно-мультимедийный комплекс на Шпалерно, СПб">
                      <a:hlinkClick r:id="rId8" tooltip="'Фотография &quot;Вселенная Воды&quot;, музей воды, музейно-мультимедийный комплекс на Шпалерно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E2" w:rsidRPr="002504E2" w:rsidRDefault="002504E2" w:rsidP="002504E2">
      <w:pPr>
        <w:spacing w:after="12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04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Музей "Вселенная Воды" устроен по принципу европейских музеев, включающих в себя традиционную историческую ("Мир воды Санкт-Петербурга") и современные интерактивные ("Подземный мир Петербурга" и "Вселенная воды") экспозиции.</w:t>
      </w:r>
    </w:p>
    <w:p w:rsidR="002504E2" w:rsidRDefault="002504E2" w:rsidP="002504E2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2504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Экспонаты освещают историю взаимоотношений города и воды со времен создания первого водопровода и до наших дней. Рассказ начинается с истории водоснабжения в Древнем Египте, Греции и Риме и заканчивается современными коммуникациями.</w:t>
      </w:r>
      <w:r w:rsidRPr="002504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504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музее разработаны различные программы для посетителей разного возраста. Проходят игровые интерактивные занятия. Одна из интерактивных программ для детей - "</w:t>
      </w:r>
      <w:r w:rsidRPr="002504E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День рождения в музее</w:t>
      </w:r>
      <w:r w:rsidRPr="002504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".</w:t>
      </w:r>
      <w:r w:rsidRPr="002504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504E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Посещение экспозиций "Подземный мир Петербурга" и "Вселенная Воды" возможно только с экскурсиями.</w:t>
      </w:r>
    </w:p>
    <w:p w:rsidR="002504E2" w:rsidRDefault="002504E2" w:rsidP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ул. Шпалерная, д. 56</w:t>
      </w:r>
    </w:p>
    <w:p w:rsidR="002504E2" w:rsidRDefault="002504E2" w:rsidP="002504E2">
      <w:pPr>
        <w:ind w:left="2832" w:firstLine="708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2504E2" w:rsidRDefault="002504E2" w:rsidP="002504E2">
      <w:pPr>
        <w:ind w:left="2832" w:firstLine="708"/>
        <w:rPr>
          <w:rFonts w:ascii="Helvetica" w:hAnsi="Helvetica" w:cs="Helvetica"/>
          <w:sz w:val="21"/>
          <w:szCs w:val="21"/>
          <w:shd w:val="clear" w:color="auto" w:fill="FFFFFF"/>
        </w:rPr>
      </w:pPr>
      <w:r w:rsidRPr="002504E2">
        <w:rPr>
          <w:rFonts w:ascii="Helvetica" w:hAnsi="Helvetica" w:cs="Helvetica"/>
          <w:sz w:val="21"/>
          <w:szCs w:val="21"/>
          <w:shd w:val="clear" w:color="auto" w:fill="FFFFFF"/>
        </w:rPr>
        <w:t>Ср: 10:00 - 19:00</w:t>
      </w:r>
    </w:p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Default="002504E2" w:rsidP="002504E2"/>
    <w:p w:rsidR="002504E2" w:rsidRPr="002504E2" w:rsidRDefault="002504E2" w:rsidP="0025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E2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lastRenderedPageBreak/>
        <w:t>"Путешествие в паровозную страну", тур для всей семьи: коллекция железнодорожной техники в посёлке Лебяжье, ЛО</w:t>
      </w:r>
    </w:p>
    <w:p w:rsidR="002504E2" w:rsidRDefault="002504E2" w:rsidP="002504E2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Рисунок 4" descr="https://www.kidsreview.ru/sites/default/files/styles/card_600_400/public/07/24/2020_-_1907/puteshestvie-v-stranu-parovozov.77aaaa7bbec9ea5645dca7fdd48783f46.jpg">
              <a:hlinkClick xmlns:a="http://schemas.openxmlformats.org/drawingml/2006/main" r:id="rId10" tooltip="'Фотография &quot;Путешествие в паровозную страну&quot;, тур для всей семьи: коллекция железнодорожной техники в посёлке Лебяжье, ЛО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7/24/2020_-_1907/puteshestvie-v-stranu-parovozov.77aaaa7bbec9ea5645dca7fdd48783f46.jpg">
                      <a:hlinkClick r:id="rId10" tooltip="'Фотография &quot;Путешествие в паровозную страну&quot;, тур для всей семьи: коллекция железнодорожной техники в посёлке Лебяжье, ЛО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"Путешествие в паровозную страну" -  тур в мир "железных гигантов". В посёлке Лебяжье в окружении соснового бора хранится коллекция откатавших свое "ветеранов" железнодорожной техники. Отправление с Балтийского вокзала.</w:t>
      </w:r>
    </w:p>
    <w:p w:rsidR="002504E2" w:rsidRDefault="002504E2" w:rsidP="002504E2">
      <w:pPr>
        <w:pStyle w:val="a3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Здесь можно узнать, как со временем одни составы сменяли другие, и увидеть, в каких условиях работали железнодорожники. В парке находится старейший товарный паровоз серии Э, один из трех последних выпущенных в нашей стране паровозов П36-249, тепловоз М62, или «Машка», немецки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й трофейный паровоз, а также другие экспонаты. Всего в экспозиции насчитывается более 40 железнодорожных тружеников.</w:t>
      </w:r>
    </w:p>
    <w:p w:rsidR="002504E2" w:rsidRDefault="002504E2" w:rsidP="002504E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Продолжительность: 9 часов. Предварительная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запись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обязательна.</w:t>
      </w:r>
    </w:p>
    <w:p w:rsidR="002504E2" w:rsidRDefault="002504E2" w:rsidP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СПб, набережная канала Грибоедова, д. 24</w:t>
      </w:r>
    </w:p>
    <w:p w:rsidR="002504E2" w:rsidRDefault="002504E2" w:rsidP="002504E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2 800 руб.</w:t>
      </w:r>
    </w:p>
    <w:p w:rsidR="002504E2" w:rsidRDefault="002504E2" w:rsidP="002504E2"/>
    <w:p w:rsidR="002504E2" w:rsidRPr="002504E2" w:rsidRDefault="002504E2" w:rsidP="002504E2">
      <w:pPr>
        <w:ind w:left="2832" w:firstLine="708"/>
      </w:pPr>
      <w:r w:rsidRPr="002504E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27 сентября в 9:00</w:t>
      </w:r>
    </w:p>
    <w:sectPr w:rsidR="002504E2" w:rsidRPr="002504E2" w:rsidSect="0098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4E2"/>
    <w:rsid w:val="002504E2"/>
    <w:rsid w:val="003F56E8"/>
    <w:rsid w:val="00805F3B"/>
    <w:rsid w:val="0098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ites/default/files/styles/oww/public/08/04/2016-1614/mike118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dsreview.ru/sites/default/files/styles/oww/public/08/07/2020_-_0053/priklyuchenie_kota_morehoda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kidsreview.ru/sites/default/files/styles/oww/public/07/24/2020_-_1907/puteshestvie-v-stranu-parovozov.77aaaa7bbec9ea5645dca7fdd48783f46.jpg" TargetMode="External"/><Relationship Id="rId4" Type="http://schemas.openxmlformats.org/officeDocument/2006/relationships/hyperlink" Target="https://www.kidsreview.ru/sites/default/files/styles/oww/public/07/24/2020_-_0110/oresh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2020-09-03T14:46:00Z</dcterms:created>
  <dcterms:modified xsi:type="dcterms:W3CDTF">2020-09-03T14:46:00Z</dcterms:modified>
</cp:coreProperties>
</file>